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3D" w:rsidRPr="00F320D8" w:rsidRDefault="0002383D" w:rsidP="00F32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0D8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02383D" w:rsidRPr="00F320D8" w:rsidRDefault="0002383D" w:rsidP="00F320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20D8">
        <w:rPr>
          <w:rFonts w:ascii="Times New Roman" w:hAnsi="Times New Roman" w:cs="Times New Roman"/>
          <w:b/>
          <w:bCs/>
          <w:sz w:val="28"/>
          <w:szCs w:val="28"/>
        </w:rPr>
        <w:t>коррекционно-воспитательной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320D8">
        <w:rPr>
          <w:rFonts w:ascii="Times New Roman" w:hAnsi="Times New Roman" w:cs="Times New Roman"/>
          <w:b/>
          <w:bCs/>
          <w:sz w:val="28"/>
          <w:szCs w:val="28"/>
        </w:rPr>
        <w:t>в ОГОУ Ульяновском детском доме «Гнездышко»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320D8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2010 год.</w:t>
      </w:r>
    </w:p>
    <w:p w:rsidR="0002383D" w:rsidRPr="0013350E" w:rsidRDefault="0002383D" w:rsidP="002424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 детском доме на 01.01.2010 года находился 61 воспитанник. В течение 2010 года  поступило 20 воспитанников и выбыло 15. По состоянию на 31.12.2010 года в детском доме находится 66 воспитанников.  Девочек - 29, мальчиков 37 человек. Из них 1 воспитанник - Тянькин Иван, находится в Российском </w:t>
      </w:r>
      <w:proofErr w:type="spellStart"/>
      <w:proofErr w:type="gramStart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санаторно</w:t>
      </w:r>
      <w:proofErr w:type="spellEnd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реабилитационном</w:t>
      </w:r>
      <w:proofErr w:type="gramEnd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центре для детей – сирот  и детей, оставшихся без попечения родителей  в городе Евпатория до 15.07.2011 года.  Основная масса воспитанников  детского дома обучаются в школе № 27, 1 в  школе № 52 и 17 – в специальных школах – интернатах города (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–видов). </w:t>
      </w:r>
    </w:p>
    <w:p w:rsidR="0002383D" w:rsidRPr="0013350E" w:rsidRDefault="0002383D" w:rsidP="002424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Коррекционно-воспитательная работа проводится в соответствии с планом работы.</w:t>
      </w:r>
    </w:p>
    <w:p w:rsidR="0002383D" w:rsidRPr="0013350E" w:rsidRDefault="0002383D" w:rsidP="002424D4">
      <w:pPr>
        <w:pStyle w:val="Standard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В детском доме  для развития творческих способностей и творческой активности, познавательных интересов и для формирования дополнительных умений и навыков воспитанников работают следующие кружки:</w:t>
      </w:r>
    </w:p>
    <w:p w:rsidR="0002383D" w:rsidRPr="0013350E" w:rsidRDefault="0002383D" w:rsidP="002424D4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>танцевально-хореографический кружок — театр бального танца и моды «Восторг»</w:t>
      </w:r>
    </w:p>
    <w:p w:rsidR="0002383D" w:rsidRPr="0013350E" w:rsidRDefault="0002383D" w:rsidP="002424D4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>кружки рукоделия: ателье «Золушка» и мастерская «Мастерица»</w:t>
      </w:r>
    </w:p>
    <w:p w:rsidR="0002383D" w:rsidRPr="0013350E" w:rsidRDefault="0002383D" w:rsidP="002424D4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>объединение «Фантазёры»</w:t>
      </w:r>
    </w:p>
    <w:p w:rsidR="0002383D" w:rsidRPr="0013350E" w:rsidRDefault="0002383D" w:rsidP="002424D4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>кружок изобразительного искусства - «Мир фантазий»</w:t>
      </w:r>
    </w:p>
    <w:p w:rsidR="0002383D" w:rsidRPr="0013350E" w:rsidRDefault="0002383D" w:rsidP="002424D4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>кружок Фитодизайн и флористика</w:t>
      </w:r>
    </w:p>
    <w:p w:rsidR="0002383D" w:rsidRPr="0013350E" w:rsidRDefault="0002383D" w:rsidP="002424D4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>музыкальная студия</w:t>
      </w:r>
    </w:p>
    <w:p w:rsidR="0002383D" w:rsidRPr="0013350E" w:rsidRDefault="0002383D" w:rsidP="002424D4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>фольклорная студия</w:t>
      </w:r>
    </w:p>
    <w:p w:rsidR="0002383D" w:rsidRPr="0013350E" w:rsidRDefault="0002383D" w:rsidP="002424D4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кружок начального аэрокосмического моделирования.  </w:t>
      </w:r>
    </w:p>
    <w:p w:rsidR="0002383D" w:rsidRPr="0013350E" w:rsidRDefault="0002383D" w:rsidP="002424D4">
      <w:pPr>
        <w:pStyle w:val="Standard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Продолжает работать клуб «Патриот», в котором на данный момент 12 наших воспитанников. Совместно с </w:t>
      </w:r>
      <w:proofErr w:type="spellStart"/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>Симбирским</w:t>
      </w:r>
      <w:proofErr w:type="spellEnd"/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отдельным казачьим округом ведётся оборонно-спортивная работа, проводились и проводятся беседы по патриотическому воспитанию.</w:t>
      </w:r>
    </w:p>
    <w:p w:rsidR="0002383D" w:rsidRPr="0013350E" w:rsidRDefault="0002383D" w:rsidP="002424D4">
      <w:pPr>
        <w:pStyle w:val="Standard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Все воспитанники задействованы в кружках и принимают активное участие в конкурсах, концертах города, области, спортивных соревнованиях, принимали участие в областном фестивале и др. мероприятиях.    </w:t>
      </w:r>
      <w:proofErr w:type="gramStart"/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Наши воспитанники выступали неоднократно в Управлении федеральной налоговой службы, ГУВД по городу Ульяновску,  в реабилитационном центре «Исток», выступали на благотворительном концерте в Областной детской клинической больнице, в МОУ СОШ №27, принимали активное участие в концертных программах, посвященных различным знаменательным датам и событиям, </w:t>
      </w:r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которые проводились на базе детского дома и за его пределами.</w:t>
      </w:r>
      <w:proofErr w:type="gramEnd"/>
    </w:p>
    <w:p w:rsidR="0002383D" w:rsidRPr="0013350E" w:rsidRDefault="0002383D" w:rsidP="002424D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течение лета воспитанники увидели и узнали много интересного: концерт Юрия </w:t>
      </w:r>
      <w:proofErr w:type="spellStart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Шатунова</w:t>
      </w:r>
      <w:proofErr w:type="spellEnd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БЗЛМ, День памяти в </w:t>
      </w:r>
      <w:proofErr w:type="spellStart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Мемцентре</w:t>
      </w:r>
      <w:proofErr w:type="spellEnd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парк Победы «В гостях у клоуна», участие в соревновании по хоккею с мячом в валенках в ФОК «Лидер», посещение кукольного театра, музеев, кино. </w:t>
      </w:r>
      <w:proofErr w:type="gramStart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 отдыхали в ДОЛ имени Деева, имени Матросова, на турбазе «Русский берег», принимали участие в фестивале авторской песни на Белом Озере, ездили в станицу «</w:t>
      </w:r>
      <w:proofErr w:type="spellStart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Старомайнская</w:t>
      </w:r>
      <w:proofErr w:type="spellEnd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 казаками, отдыхали в скаутском лагере «100 друзей», в г. Городец Нижегородской области на 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Окружной слет скаутов, участвовали в спортивном экспериментальном проекте «Остров отважных», побывали в аквапарке, приняли участие во Всероссийской зимней спартакиаде «В</w:t>
      </w:r>
      <w:proofErr w:type="gramEnd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будущее  со спортом» в г</w:t>
      </w:r>
      <w:proofErr w:type="gramStart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.Е</w:t>
      </w:r>
      <w:proofErr w:type="gramEnd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лабуга.</w:t>
      </w:r>
    </w:p>
    <w:p w:rsidR="0002383D" w:rsidRPr="0013350E" w:rsidRDefault="0002383D" w:rsidP="002424D4">
      <w:pPr>
        <w:pStyle w:val="Standard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За этот год были организованы многочисленные выставки рисунков и творческих работ воспитанников.  Воспитанники посещали с экскурсией Станцию Юных Натуралистов, Храм в с. </w:t>
      </w:r>
      <w:proofErr w:type="spellStart"/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>Арское</w:t>
      </w:r>
      <w:proofErr w:type="spellEnd"/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областную детскую библиотеку им. Аксакова, библиотеку №4, музей купечества, народного творчества,  Художественный музей и музей </w:t>
      </w:r>
      <w:proofErr w:type="spellStart"/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>им</w:t>
      </w:r>
      <w:proofErr w:type="gramStart"/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>.П</w:t>
      </w:r>
      <w:proofErr w:type="gramEnd"/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>ластова</w:t>
      </w:r>
      <w:proofErr w:type="spellEnd"/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>. Ходили на спектакли  в Кукольный и Драматический театры. Участвовали в спортивно-оздоровительной программе «</w:t>
      </w:r>
      <w:proofErr w:type="gramStart"/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>Олимпийские</w:t>
      </w:r>
      <w:proofErr w:type="gramEnd"/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>забавинки</w:t>
      </w:r>
      <w:proofErr w:type="spellEnd"/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», играли в футбол с воспитанниками других детских домов. Были на встрече в ФОК «Торпедо», на которой выступил Станислав Донец. </w:t>
      </w:r>
    </w:p>
    <w:p w:rsidR="0002383D" w:rsidRPr="0013350E" w:rsidRDefault="0002383D" w:rsidP="002424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своей работе по формированию активной жизненной позиции и становлению ценностных ориентаций у воспитанников, воспитатели используют разнообразные формы работы: беседы, устные журналы, «круглые столы», диспуты, практические занятия, заседания Совета семьи, познавательные и ролевые игры, конкурсы, викторины, спортивные часы и т.д.</w:t>
      </w:r>
    </w:p>
    <w:p w:rsidR="0002383D" w:rsidRPr="0013350E" w:rsidRDefault="0002383D" w:rsidP="002424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Коллектив педагогов детского дома реализует ряд коррекционно-воспитательных программ:</w:t>
      </w:r>
    </w:p>
    <w:p w:rsidR="0002383D" w:rsidRPr="0013350E" w:rsidRDefault="0002383D" w:rsidP="002424D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«Сюжетно - ролевая игра как средство успешной социальной адаптации воспитанников детского дома», воспитатель 1 кат. Тиханова Е.М.</w:t>
      </w:r>
    </w:p>
    <w:p w:rsidR="0002383D" w:rsidRPr="0013350E" w:rsidRDefault="0002383D" w:rsidP="002424D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«Город на семи ветрах», воспитатель высшей категории Долгова Л.Е.</w:t>
      </w:r>
    </w:p>
    <w:p w:rsidR="0002383D" w:rsidRPr="0013350E" w:rsidRDefault="0002383D" w:rsidP="002424D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«Экономика и мы» воспитатель высшей категории Галушкина Т.Н.</w:t>
      </w:r>
    </w:p>
    <w:p w:rsidR="0002383D" w:rsidRPr="0013350E" w:rsidRDefault="0002383D" w:rsidP="002424D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умственных и познавательных способностей детей с ЗПР через творческую деятельность. «Оригами»», воспитатель 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 Иноземцева Е.В.</w:t>
      </w:r>
    </w:p>
    <w:p w:rsidR="0002383D" w:rsidRPr="0013350E" w:rsidRDefault="0002383D" w:rsidP="002424D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«Театрализованная деятельность как условие формирования дружеских взаимоотношений детей с ЗПР», воспитатель второй категории Панина Е.В.</w:t>
      </w:r>
    </w:p>
    <w:p w:rsidR="0002383D" w:rsidRPr="0013350E" w:rsidRDefault="0002383D" w:rsidP="002424D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«Особенности трудового воспитания подростков в детском доме, как первичном институте социализации», воспитатель второй категории Сказка Т.П.</w:t>
      </w:r>
    </w:p>
    <w:p w:rsidR="0002383D" w:rsidRPr="0013350E" w:rsidRDefault="0002383D" w:rsidP="002424D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коммуникативных навыков у детей с ЗПР. Путь к дру</w:t>
      </w:r>
      <w:proofErr w:type="gramStart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г-</w:t>
      </w:r>
      <w:proofErr w:type="gramEnd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другу» Сабаева Н.А.</w:t>
      </w:r>
    </w:p>
    <w:p w:rsidR="0002383D" w:rsidRPr="0013350E" w:rsidRDefault="0002383D" w:rsidP="002424D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proofErr w:type="gramStart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</w:t>
      </w:r>
      <w:proofErr w:type="spellEnd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правовое</w:t>
      </w:r>
      <w:proofErr w:type="gramEnd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воспитание детей старшего школьного возраста», воспитатель второй категории Волотина Е.Л.</w:t>
      </w:r>
    </w:p>
    <w:p w:rsidR="0002383D" w:rsidRPr="0013350E" w:rsidRDefault="0002383D" w:rsidP="002424D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«Внедрение </w:t>
      </w:r>
      <w:proofErr w:type="spellStart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в воспитательный процесс. Копилка здоровья», воспитатель 2 категории Волгина З.З.</w:t>
      </w:r>
    </w:p>
    <w:p w:rsidR="0002383D" w:rsidRPr="0013350E" w:rsidRDefault="0002383D" w:rsidP="002424D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«Обучение младших подростков жизненно-бытовым навыкам», воспитатель </w:t>
      </w:r>
      <w:proofErr w:type="spellStart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Дербенёва</w:t>
      </w:r>
      <w:proofErr w:type="spellEnd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С.Ю.</w:t>
      </w:r>
    </w:p>
    <w:p w:rsidR="0002383D" w:rsidRPr="0013350E" w:rsidRDefault="0002383D" w:rsidP="002424D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«Уютный дом», «Юный художник», воспитатель Переверзева М.А.</w:t>
      </w:r>
    </w:p>
    <w:p w:rsidR="0002383D" w:rsidRPr="0013350E" w:rsidRDefault="0002383D" w:rsidP="002424D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«Природа, фантазии и мы», воспитатель  Шлихт Т.В.</w:t>
      </w:r>
    </w:p>
    <w:p w:rsidR="0002383D" w:rsidRPr="0013350E" w:rsidRDefault="0002383D" w:rsidP="002424D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«Основы безопасности жизнедеятельности», воспитатель Назарова И.С.</w:t>
      </w:r>
    </w:p>
    <w:p w:rsidR="0002383D" w:rsidRPr="0013350E" w:rsidRDefault="001021C9" w:rsidP="002424D4">
      <w:pPr>
        <w:ind w:firstLine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областном конкурсе </w:t>
      </w:r>
      <w:r w:rsidR="0002383D"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«Лучший воспитатель» 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работников областных государственных образовательных учреждений для детей – сирот и детей, оставшихся без попечения родителей </w:t>
      </w:r>
      <w:r w:rsidR="0002383D"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«Воспитатель- ребенок» наш воспитатель, Панина Е.В., заняла 1 место.</w:t>
      </w:r>
    </w:p>
    <w:p w:rsidR="0002383D" w:rsidRPr="0013350E" w:rsidRDefault="0002383D" w:rsidP="002424D4">
      <w:pPr>
        <w:ind w:firstLine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целями организации методической работы в детском доме являются:</w:t>
      </w:r>
    </w:p>
    <w:p w:rsidR="0002383D" w:rsidRPr="0013350E" w:rsidRDefault="0002383D" w:rsidP="002424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и совершенствование профессионального уровня педагогов.</w:t>
      </w:r>
    </w:p>
    <w:p w:rsidR="0002383D" w:rsidRPr="0013350E" w:rsidRDefault="0002383D" w:rsidP="002424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- Внедрение новых педагогических технологий.</w:t>
      </w:r>
    </w:p>
    <w:p w:rsidR="0002383D" w:rsidRPr="0013350E" w:rsidRDefault="0002383D" w:rsidP="002424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 для жизнедеятельности  и социализации воспитанников.</w:t>
      </w:r>
    </w:p>
    <w:p w:rsidR="0002383D" w:rsidRPr="0013350E" w:rsidRDefault="00C864AA" w:rsidP="002424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2383D"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уделяется  работе специалистов: педагога- психолога и учителя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83D"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логопеда. В результате четкой и отлаженной совместной деятельности специалистов и воспитателей, мы добиваемся максимальных результатов. Одним из самых приятных достижений этого года стало то, что один из воспитанников был переведен из 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школы- интерната </w:t>
      </w:r>
      <w:r w:rsidR="0002383D" w:rsidRPr="001335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02383D"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 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</w:t>
      </w:r>
      <w:r w:rsidR="004C2D0B"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4C2D0B"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83D" w:rsidRPr="001335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="004C2D0B"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</w:t>
      </w:r>
      <w:r w:rsidR="0002383D"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383D" w:rsidRPr="0013350E" w:rsidRDefault="0002383D" w:rsidP="002424D4">
      <w:pPr>
        <w:pStyle w:val="Standard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Вопросы, касающиеся жизнедеятельности воспитанников, рассматривались на совещаниях при директоре, зам</w:t>
      </w:r>
      <w:proofErr w:type="gramStart"/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>.д</w:t>
      </w:r>
      <w:proofErr w:type="gramEnd"/>
      <w:r w:rsidRPr="0013350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иректоре по УВР. </w:t>
      </w:r>
    </w:p>
    <w:p w:rsidR="0002383D" w:rsidRPr="0013350E" w:rsidRDefault="0002383D" w:rsidP="002424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детском доме продолжает функционировать Детское Самоуправление.  Регулярно проводятся собрания. Выбранные  ответственные по секторам, еженедельно проводят рейды по семьям.</w:t>
      </w:r>
    </w:p>
    <w:p w:rsidR="0002383D" w:rsidRPr="0013350E" w:rsidRDefault="0002383D" w:rsidP="002424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В течение года велась целенаправленная работа по оказанию помощи подростку в его профессиональном самоопределении. Воспитательские часы, консультации специалистов, встречи с людьми разных профессий, экскурсии на предприятия и  учреждения для ознакомления с профессиями, посещение областного центра профориентации - все эти мероприятия нацелены на лучшее усвоение перечня профессий и того, что нужно делать, чтобы получить любимую профессию. Наши воспитанники включены в систематическую трудовую работу по преобразованию окружающей действительности: разведение цветов, помощь в поддержании порядка помещений, благоустройства территории. </w:t>
      </w:r>
    </w:p>
    <w:p w:rsidR="0002383D" w:rsidRPr="0013350E" w:rsidRDefault="0013350E" w:rsidP="002424D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Дети старше 14-лет трудоустраивались через Ц</w:t>
      </w:r>
      <w:r w:rsidR="0002383D"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 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2383D"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>анятости</w:t>
      </w:r>
      <w:r w:rsidRPr="00133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на период с 1.02.10 по 24.12.2010г.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2383D" w:rsidRDefault="0002383D" w:rsidP="00F32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83D" w:rsidRDefault="0002383D" w:rsidP="00F32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83D" w:rsidRPr="00C17B43" w:rsidRDefault="0002383D" w:rsidP="00C17B43">
      <w:pPr>
        <w:rPr>
          <w:rFonts w:ascii="Times New Roman" w:hAnsi="Times New Roman" w:cs="Times New Roman"/>
          <w:sz w:val="28"/>
          <w:szCs w:val="28"/>
        </w:rPr>
      </w:pPr>
      <w:r w:rsidRPr="00C17B43">
        <w:rPr>
          <w:rFonts w:ascii="Times New Roman" w:hAnsi="Times New Roman" w:cs="Times New Roman"/>
          <w:sz w:val="28"/>
          <w:szCs w:val="28"/>
        </w:rPr>
        <w:t>Директор ОГОУ Ульяновский</w:t>
      </w:r>
    </w:p>
    <w:p w:rsidR="0002383D" w:rsidRPr="00C17B43" w:rsidRDefault="0002383D" w:rsidP="00C17B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7B43">
        <w:rPr>
          <w:rFonts w:ascii="Times New Roman" w:hAnsi="Times New Roman" w:cs="Times New Roman"/>
          <w:sz w:val="28"/>
          <w:szCs w:val="28"/>
        </w:rPr>
        <w:t xml:space="preserve">детский дом «Гнездышко»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17B43">
        <w:rPr>
          <w:rFonts w:ascii="Times New Roman" w:hAnsi="Times New Roman" w:cs="Times New Roman"/>
          <w:sz w:val="28"/>
          <w:szCs w:val="28"/>
        </w:rPr>
        <w:t xml:space="preserve">  И.Ю.Явкина</w:t>
      </w:r>
    </w:p>
    <w:p w:rsidR="0002383D" w:rsidRDefault="0002383D" w:rsidP="00F32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83D" w:rsidRPr="00050420" w:rsidRDefault="0002383D" w:rsidP="00F320D8">
      <w:pPr>
        <w:jc w:val="both"/>
        <w:rPr>
          <w:rFonts w:ascii="Times New Roman" w:hAnsi="Times New Roman" w:cs="Times New Roman"/>
        </w:rPr>
      </w:pPr>
    </w:p>
    <w:p w:rsidR="0002383D" w:rsidRPr="00F320D8" w:rsidRDefault="0002383D" w:rsidP="00F320D8">
      <w:pPr>
        <w:jc w:val="both"/>
        <w:rPr>
          <w:rFonts w:ascii="Times New Roman" w:hAnsi="Times New Roman" w:cs="Times New Roman"/>
        </w:rPr>
      </w:pPr>
    </w:p>
    <w:p w:rsidR="0002383D" w:rsidRPr="00F320D8" w:rsidRDefault="0002383D">
      <w:pPr>
        <w:rPr>
          <w:rFonts w:ascii="Times New Roman" w:hAnsi="Times New Roman" w:cs="Times New Roman"/>
          <w:sz w:val="28"/>
          <w:szCs w:val="28"/>
        </w:rPr>
      </w:pPr>
    </w:p>
    <w:sectPr w:rsidR="0002383D" w:rsidRPr="00F320D8" w:rsidSect="005235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10BB"/>
    <w:multiLevelType w:val="multilevel"/>
    <w:tmpl w:val="1A98A984"/>
    <w:lvl w:ilvl="0">
      <w:start w:val="1"/>
      <w:numFmt w:val="bullet"/>
      <w:lvlText w:val=""/>
      <w:lvlJc w:val="left"/>
      <w:rPr>
        <w:rFonts w:ascii="Wingdings" w:hAnsi="Wingdings" w:cs="Wingdings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29BF2E7C"/>
    <w:multiLevelType w:val="hybridMultilevel"/>
    <w:tmpl w:val="0F2AF9E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">
    <w:nsid w:val="59235508"/>
    <w:multiLevelType w:val="multilevel"/>
    <w:tmpl w:val="1A98A984"/>
    <w:lvl w:ilvl="0">
      <w:start w:val="1"/>
      <w:numFmt w:val="bullet"/>
      <w:lvlText w:val=""/>
      <w:lvlJc w:val="left"/>
      <w:rPr>
        <w:rFonts w:ascii="Wingdings" w:hAnsi="Wingdings" w:cs="Wingdings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0D8"/>
    <w:rsid w:val="0002383D"/>
    <w:rsid w:val="00050420"/>
    <w:rsid w:val="00072459"/>
    <w:rsid w:val="001021C9"/>
    <w:rsid w:val="00117A35"/>
    <w:rsid w:val="00120056"/>
    <w:rsid w:val="00125012"/>
    <w:rsid w:val="0013350E"/>
    <w:rsid w:val="001C35D8"/>
    <w:rsid w:val="002424D4"/>
    <w:rsid w:val="002876E9"/>
    <w:rsid w:val="004C2D0B"/>
    <w:rsid w:val="0052354D"/>
    <w:rsid w:val="00525591"/>
    <w:rsid w:val="006020AA"/>
    <w:rsid w:val="006955A8"/>
    <w:rsid w:val="0076096B"/>
    <w:rsid w:val="007C1149"/>
    <w:rsid w:val="008A0099"/>
    <w:rsid w:val="008E7969"/>
    <w:rsid w:val="008F7482"/>
    <w:rsid w:val="00966AEC"/>
    <w:rsid w:val="009C2CAA"/>
    <w:rsid w:val="00C17B43"/>
    <w:rsid w:val="00C30FE2"/>
    <w:rsid w:val="00C720C9"/>
    <w:rsid w:val="00C864AA"/>
    <w:rsid w:val="00D97FC9"/>
    <w:rsid w:val="00EE1B94"/>
    <w:rsid w:val="00EE6DAA"/>
    <w:rsid w:val="00F3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E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320D8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911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аблукова,41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Катерина</cp:lastModifiedBy>
  <cp:revision>14</cp:revision>
  <dcterms:created xsi:type="dcterms:W3CDTF">2011-01-13T17:03:00Z</dcterms:created>
  <dcterms:modified xsi:type="dcterms:W3CDTF">2011-01-17T10:33:00Z</dcterms:modified>
</cp:coreProperties>
</file>